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BABDD" w14:textId="77777777" w:rsidR="002324E8" w:rsidRDefault="002324E8" w:rsidP="002324E8">
      <w:pPr>
        <w:tabs>
          <w:tab w:val="left" w:pos="585"/>
          <w:tab w:val="center" w:pos="4677"/>
        </w:tabs>
      </w:pPr>
      <w:r>
        <w:t xml:space="preserve">                                                                                             Додаток  </w:t>
      </w:r>
    </w:p>
    <w:p w14:paraId="457D0451" w14:textId="77777777" w:rsidR="002324E8" w:rsidRDefault="002324E8" w:rsidP="002324E8">
      <w:pPr>
        <w:tabs>
          <w:tab w:val="left" w:pos="585"/>
          <w:tab w:val="center" w:pos="4677"/>
        </w:tabs>
      </w:pPr>
      <w:r>
        <w:t xml:space="preserve">                                                                                             до наказу відділу освіти </w:t>
      </w:r>
    </w:p>
    <w:p w14:paraId="681B78C1" w14:textId="77777777" w:rsidR="002324E8" w:rsidRDefault="002324E8" w:rsidP="002324E8">
      <w:pPr>
        <w:pStyle w:val="a4"/>
        <w:jc w:val="right"/>
      </w:pPr>
      <w:proofErr w:type="spellStart"/>
      <w:r>
        <w:t>виконкому</w:t>
      </w:r>
      <w:proofErr w:type="spellEnd"/>
      <w:r>
        <w:t xml:space="preserve"> </w:t>
      </w:r>
      <w:proofErr w:type="spellStart"/>
      <w:r>
        <w:t>Острозької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14:paraId="00F48272" w14:textId="77777777" w:rsidR="002324E8" w:rsidRDefault="002324E8" w:rsidP="002324E8">
      <w:pPr>
        <w:pStyle w:val="a4"/>
        <w:jc w:val="center"/>
      </w:pPr>
      <w:r>
        <w:t xml:space="preserve">                                                                                          </w:t>
      </w:r>
      <w:proofErr w:type="spellStart"/>
      <w:r>
        <w:t>від</w:t>
      </w:r>
      <w:proofErr w:type="spellEnd"/>
      <w:r>
        <w:t xml:space="preserve"> 13 </w:t>
      </w:r>
      <w:proofErr w:type="spellStart"/>
      <w:r>
        <w:t>квітня</w:t>
      </w:r>
      <w:proofErr w:type="spellEnd"/>
      <w:r>
        <w:t xml:space="preserve"> 2021 року № 43 –н/в</w:t>
      </w:r>
    </w:p>
    <w:p w14:paraId="3F3D0C55" w14:textId="77777777" w:rsidR="002324E8" w:rsidRDefault="002324E8" w:rsidP="002324E8">
      <w:pPr>
        <w:pStyle w:val="a4"/>
        <w:jc w:val="right"/>
      </w:pPr>
    </w:p>
    <w:p w14:paraId="240EE635" w14:textId="77777777" w:rsidR="002324E8" w:rsidRPr="00EB585F" w:rsidRDefault="002324E8" w:rsidP="002324E8">
      <w:pPr>
        <w:jc w:val="center"/>
        <w:rPr>
          <w:b/>
          <w:bCs/>
        </w:rPr>
      </w:pPr>
      <w:r w:rsidRPr="00EB585F">
        <w:rPr>
          <w:b/>
          <w:bCs/>
        </w:rPr>
        <w:t>Перелік</w:t>
      </w:r>
    </w:p>
    <w:p w14:paraId="6FD3AFD0" w14:textId="281A89BD" w:rsidR="002324E8" w:rsidRPr="00EB585F" w:rsidRDefault="002324E8" w:rsidP="00EB585F">
      <w:pPr>
        <w:jc w:val="center"/>
        <w:rPr>
          <w:b/>
          <w:bCs/>
        </w:rPr>
      </w:pPr>
      <w:r w:rsidRPr="00EB585F">
        <w:rPr>
          <w:b/>
          <w:bCs/>
        </w:rPr>
        <w:t xml:space="preserve">вулиць </w:t>
      </w:r>
      <w:proofErr w:type="spellStart"/>
      <w:r w:rsidRPr="00EB585F">
        <w:rPr>
          <w:b/>
          <w:bCs/>
        </w:rPr>
        <w:t>м.Острога</w:t>
      </w:r>
      <w:proofErr w:type="spellEnd"/>
      <w:r w:rsidRPr="00EB585F">
        <w:rPr>
          <w:b/>
          <w:bCs/>
        </w:rPr>
        <w:t>, закріплених за Острозьким загальноосвітнім навчальним закладом І-ІІІ ступенів  №1</w:t>
      </w:r>
    </w:p>
    <w:p w14:paraId="270CB09B" w14:textId="77777777" w:rsidR="002324E8" w:rsidRDefault="002324E8" w:rsidP="002324E8"/>
    <w:p w14:paraId="2CDFEF78" w14:textId="77777777" w:rsidR="002324E8" w:rsidRDefault="002324E8" w:rsidP="002324E8">
      <w:pPr>
        <w:sectPr w:rsidR="002324E8">
          <w:pgSz w:w="11906" w:h="16838"/>
          <w:pgMar w:top="850" w:right="991" w:bottom="709" w:left="1701" w:header="708" w:footer="708" w:gutter="0"/>
          <w:cols w:space="720"/>
        </w:sectPr>
      </w:pPr>
    </w:p>
    <w:p w14:paraId="25F29B2C" w14:textId="77777777" w:rsidR="002324E8" w:rsidRPr="00EB585F" w:rsidRDefault="002324E8" w:rsidP="002324E8">
      <w:r w:rsidRPr="00EB585F">
        <w:t>вул. 900-річчя Острога</w:t>
      </w:r>
    </w:p>
    <w:p w14:paraId="6737B2E2" w14:textId="77777777" w:rsidR="002324E8" w:rsidRPr="00EB585F" w:rsidRDefault="002324E8" w:rsidP="002324E8">
      <w:r w:rsidRPr="00EB585F">
        <w:t xml:space="preserve">вул. Андрія </w:t>
      </w:r>
      <w:proofErr w:type="spellStart"/>
      <w:r w:rsidRPr="00EB585F">
        <w:t>Римші</w:t>
      </w:r>
      <w:proofErr w:type="spellEnd"/>
    </w:p>
    <w:p w14:paraId="5ED68861" w14:textId="77777777" w:rsidR="002324E8" w:rsidRPr="00EB585F" w:rsidRDefault="002324E8" w:rsidP="002324E8">
      <w:r w:rsidRPr="00EB585F">
        <w:t xml:space="preserve">вул. Академіка Кримського                                                                        </w:t>
      </w:r>
    </w:p>
    <w:p w14:paraId="673AC9E0" w14:textId="77777777" w:rsidR="002324E8" w:rsidRPr="00EB585F" w:rsidRDefault="002324E8" w:rsidP="002324E8">
      <w:r w:rsidRPr="00EB585F">
        <w:t>вул. Академіка Малиновського</w:t>
      </w:r>
    </w:p>
    <w:p w14:paraId="555F9201" w14:textId="77777777" w:rsidR="002324E8" w:rsidRPr="00EB585F" w:rsidRDefault="002324E8" w:rsidP="002324E8">
      <w:r w:rsidRPr="00EB585F">
        <w:t xml:space="preserve">вул. Антона Павлюка                                     </w:t>
      </w:r>
    </w:p>
    <w:p w14:paraId="4E712553" w14:textId="77777777" w:rsidR="002324E8" w:rsidRPr="00EB585F" w:rsidRDefault="002324E8" w:rsidP="002324E8">
      <w:r w:rsidRPr="00EB585F">
        <w:t xml:space="preserve">вул. Баштова                                                                              </w:t>
      </w:r>
    </w:p>
    <w:p w14:paraId="65B1CFBF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Безіменний   </w:t>
      </w:r>
    </w:p>
    <w:p w14:paraId="717BB01F" w14:textId="77777777" w:rsidR="002324E8" w:rsidRPr="00EB585F" w:rsidRDefault="002324E8" w:rsidP="002324E8">
      <w:r w:rsidRPr="00EB585F">
        <w:t xml:space="preserve">вул. </w:t>
      </w:r>
      <w:proofErr w:type="spellStart"/>
      <w:r w:rsidRPr="00EB585F">
        <w:t>Берунська</w:t>
      </w:r>
      <w:proofErr w:type="spellEnd"/>
      <w:r w:rsidRPr="00EB585F">
        <w:t xml:space="preserve">                                                                   </w:t>
      </w:r>
    </w:p>
    <w:p w14:paraId="31207805" w14:textId="77777777" w:rsidR="002324E8" w:rsidRPr="00EB585F" w:rsidRDefault="002324E8" w:rsidP="002324E8">
      <w:r w:rsidRPr="00EB585F">
        <w:t xml:space="preserve">вул. Богдана Хмельницького                   </w:t>
      </w:r>
    </w:p>
    <w:p w14:paraId="45A91AE1" w14:textId="77777777" w:rsidR="002324E8" w:rsidRPr="00EB585F" w:rsidRDefault="002324E8" w:rsidP="002324E8">
      <w:r w:rsidRPr="00EB585F">
        <w:t xml:space="preserve">вул. Братів Волинських                                                            </w:t>
      </w:r>
    </w:p>
    <w:p w14:paraId="0378F306" w14:textId="77777777" w:rsidR="002324E8" w:rsidRPr="00EB585F" w:rsidRDefault="002324E8" w:rsidP="002324E8">
      <w:r w:rsidRPr="00EB585F">
        <w:t xml:space="preserve">вул. Валова                                                                                </w:t>
      </w:r>
    </w:p>
    <w:p w14:paraId="520FD305" w14:textId="2068F596" w:rsidR="002324E8" w:rsidRPr="00EB585F" w:rsidRDefault="002324E8" w:rsidP="002324E8">
      <w:r w:rsidRPr="00EB585F">
        <w:t>вул. Воїнів України</w:t>
      </w:r>
    </w:p>
    <w:p w14:paraId="441F363E" w14:textId="54F39F14" w:rsidR="002324E8" w:rsidRPr="00EB585F" w:rsidRDefault="002324E8" w:rsidP="002324E8">
      <w:r w:rsidRPr="00EB585F">
        <w:t xml:space="preserve">вул. Родини Шумовських                                                                             </w:t>
      </w:r>
    </w:p>
    <w:p w14:paraId="7C70B0AD" w14:textId="77777777" w:rsidR="002324E8" w:rsidRPr="00EB585F" w:rsidRDefault="002324E8" w:rsidP="002324E8">
      <w:r w:rsidRPr="00EB585F">
        <w:t xml:space="preserve">вул.  В’ячеслава </w:t>
      </w:r>
      <w:proofErr w:type="spellStart"/>
      <w:r w:rsidRPr="00EB585F">
        <w:t>Чорновола</w:t>
      </w:r>
      <w:proofErr w:type="spellEnd"/>
      <w:r w:rsidRPr="00EB585F">
        <w:t xml:space="preserve">                                                                      </w:t>
      </w:r>
    </w:p>
    <w:p w14:paraId="0A36D9FB" w14:textId="77777777" w:rsidR="002324E8" w:rsidRPr="00EB585F" w:rsidRDefault="002324E8" w:rsidP="002324E8">
      <w:r w:rsidRPr="00EB585F">
        <w:t xml:space="preserve">вул. </w:t>
      </w:r>
      <w:proofErr w:type="spellStart"/>
      <w:r w:rsidRPr="00EB585F">
        <w:t>Гальшки</w:t>
      </w:r>
      <w:proofErr w:type="spellEnd"/>
      <w:r w:rsidRPr="00EB585F">
        <w:t xml:space="preserve"> Острозької</w:t>
      </w:r>
    </w:p>
    <w:p w14:paraId="755532D8" w14:textId="77777777" w:rsidR="002324E8" w:rsidRPr="00EB585F" w:rsidRDefault="002324E8" w:rsidP="002324E8">
      <w:r w:rsidRPr="00EB585F">
        <w:t xml:space="preserve">вул. Городище                                                                           </w:t>
      </w:r>
    </w:p>
    <w:p w14:paraId="608C7F4E" w14:textId="77777777" w:rsidR="002324E8" w:rsidRPr="00EB585F" w:rsidRDefault="002324E8" w:rsidP="002324E8">
      <w:r w:rsidRPr="00EB585F">
        <w:t>вул.  Григорія Квітки-</w:t>
      </w:r>
      <w:proofErr w:type="spellStart"/>
      <w:r w:rsidRPr="00EB585F">
        <w:t>Основ’яненка</w:t>
      </w:r>
      <w:proofErr w:type="spellEnd"/>
    </w:p>
    <w:p w14:paraId="610AE354" w14:textId="4ED23A3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Йова Борецького                                                                          </w:t>
      </w:r>
    </w:p>
    <w:p w14:paraId="79BFF164" w14:textId="72102D90" w:rsidR="002324E8" w:rsidRPr="00EB585F" w:rsidRDefault="00B618CB" w:rsidP="002324E8">
      <w:r w:rsidRPr="00EB585F">
        <w:t>вул. Івана Литвиненка</w:t>
      </w:r>
      <w:r w:rsidR="002324E8" w:rsidRPr="00EB585F">
        <w:t xml:space="preserve">                                                                    </w:t>
      </w:r>
    </w:p>
    <w:p w14:paraId="539C8E66" w14:textId="7FAB59A7" w:rsidR="002324E8" w:rsidRPr="00EB585F" w:rsidRDefault="00B618CB" w:rsidP="002324E8">
      <w:proofErr w:type="spellStart"/>
      <w:r w:rsidRPr="00EB585F">
        <w:t>пл</w:t>
      </w:r>
      <w:proofErr w:type="spellEnd"/>
      <w:r w:rsidRPr="00EB585F">
        <w:t>. Освіти</w:t>
      </w:r>
      <w:r w:rsidR="002324E8" w:rsidRPr="00EB585F">
        <w:t xml:space="preserve">                                                                   </w:t>
      </w:r>
    </w:p>
    <w:p w14:paraId="380FCFAC" w14:textId="77777777" w:rsidR="002324E8" w:rsidRPr="00EB585F" w:rsidRDefault="002324E8" w:rsidP="002324E8">
      <w:r w:rsidRPr="00EB585F">
        <w:t xml:space="preserve">вул. Древлянська                                                                       </w:t>
      </w:r>
    </w:p>
    <w:p w14:paraId="519ED38C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Древлянський                                                    </w:t>
      </w:r>
    </w:p>
    <w:p w14:paraId="5526886F" w14:textId="77777777" w:rsidR="002324E8" w:rsidRPr="00EB585F" w:rsidRDefault="002324E8" w:rsidP="002324E8">
      <w:r w:rsidRPr="00EB585F">
        <w:t xml:space="preserve">вул.  Дулібів                                                                               </w:t>
      </w:r>
    </w:p>
    <w:p w14:paraId="424CFDB7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Дулібів </w:t>
      </w:r>
    </w:p>
    <w:p w14:paraId="1EAE24D5" w14:textId="77777777" w:rsidR="002324E8" w:rsidRPr="00EB585F" w:rsidRDefault="002324E8" w:rsidP="002324E8">
      <w:r w:rsidRPr="00EB585F">
        <w:t xml:space="preserve">вул. Дмитра Яворницького </w:t>
      </w:r>
    </w:p>
    <w:p w14:paraId="19C7C092" w14:textId="77777777" w:rsidR="002324E8" w:rsidRPr="00EB585F" w:rsidRDefault="002324E8" w:rsidP="002324E8">
      <w:r w:rsidRPr="00EB585F">
        <w:t xml:space="preserve">вул. Євгена Гребінки                                                                     </w:t>
      </w:r>
    </w:p>
    <w:p w14:paraId="1F335591" w14:textId="77777777" w:rsidR="002324E8" w:rsidRPr="00EB585F" w:rsidRDefault="002324E8" w:rsidP="002324E8">
      <w:r w:rsidRPr="00EB585F">
        <w:t xml:space="preserve">вул. Івана Богуна                                                                         </w:t>
      </w:r>
    </w:p>
    <w:p w14:paraId="0F665BD1" w14:textId="6C17ED84" w:rsidR="002324E8" w:rsidRPr="00EB585F" w:rsidRDefault="00B618CB" w:rsidP="002324E8">
      <w:proofErr w:type="spellStart"/>
      <w:r w:rsidRPr="00EB585F">
        <w:t>пров</w:t>
      </w:r>
      <w:proofErr w:type="spellEnd"/>
      <w:r w:rsidRPr="00EB585F">
        <w:t>. Яблуневий</w:t>
      </w:r>
    </w:p>
    <w:p w14:paraId="64DD26FB" w14:textId="77777777" w:rsidR="002324E8" w:rsidRPr="00EB585F" w:rsidRDefault="002324E8" w:rsidP="002324E8">
      <w:r w:rsidRPr="00EB585F">
        <w:t xml:space="preserve">вул.  Карпати </w:t>
      </w:r>
    </w:p>
    <w:p w14:paraId="132D6505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Квітковий                                                                             </w:t>
      </w:r>
    </w:p>
    <w:p w14:paraId="4F8931A1" w14:textId="77777777" w:rsidR="002324E8" w:rsidRPr="00EB585F" w:rsidRDefault="002324E8" w:rsidP="002324E8">
      <w:r w:rsidRPr="00EB585F">
        <w:t xml:space="preserve">вул.  </w:t>
      </w:r>
      <w:proofErr w:type="spellStart"/>
      <w:r w:rsidRPr="00EB585F">
        <w:t>Красногірська</w:t>
      </w:r>
      <w:proofErr w:type="spellEnd"/>
      <w:r w:rsidRPr="00EB585F">
        <w:t xml:space="preserve">                                                          </w:t>
      </w:r>
    </w:p>
    <w:p w14:paraId="5D41CBE5" w14:textId="77777777" w:rsidR="002324E8" w:rsidRPr="00EB585F" w:rsidRDefault="002324E8" w:rsidP="002324E8">
      <w:r w:rsidRPr="00EB585F">
        <w:t xml:space="preserve">вул.  Княгині Ольги                                                                    </w:t>
      </w:r>
    </w:p>
    <w:p w14:paraId="40380B4D" w14:textId="77777777" w:rsidR="002324E8" w:rsidRPr="00EB585F" w:rsidRDefault="002324E8" w:rsidP="002324E8">
      <w:r w:rsidRPr="00EB585F">
        <w:t xml:space="preserve">вул.  Козацька                                                                              </w:t>
      </w:r>
    </w:p>
    <w:p w14:paraId="41164D28" w14:textId="77777777" w:rsidR="002324E8" w:rsidRPr="00EB585F" w:rsidRDefault="002324E8" w:rsidP="002324E8">
      <w:r w:rsidRPr="00EB585F">
        <w:t xml:space="preserve">вул. Лаврентія </w:t>
      </w:r>
      <w:proofErr w:type="spellStart"/>
      <w:r w:rsidRPr="00EB585F">
        <w:t>Тустановського</w:t>
      </w:r>
      <w:proofErr w:type="spellEnd"/>
    </w:p>
    <w:p w14:paraId="0F9ADC9D" w14:textId="77777777" w:rsidR="002324E8" w:rsidRPr="00EB585F" w:rsidRDefault="002324E8" w:rsidP="002324E8">
      <w:r w:rsidRPr="00EB585F">
        <w:t xml:space="preserve">вул. Леоніда Глібова                                                                           </w:t>
      </w:r>
    </w:p>
    <w:p w14:paraId="430E27C9" w14:textId="77777777" w:rsidR="002324E8" w:rsidRPr="00EB585F" w:rsidRDefault="002324E8" w:rsidP="002324E8">
      <w:r w:rsidRPr="00EB585F">
        <w:t xml:space="preserve">вул. Лесі Українки                                                                            </w:t>
      </w:r>
    </w:p>
    <w:p w14:paraId="11191F11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Лесі Українки                                                                                                                                                                                    </w:t>
      </w:r>
    </w:p>
    <w:p w14:paraId="0BC988E0" w14:textId="77777777" w:rsidR="002324E8" w:rsidRPr="00EB585F" w:rsidRDefault="002324E8" w:rsidP="002324E8">
      <w:r w:rsidRPr="00EB585F">
        <w:t xml:space="preserve">вул. Лідії Спаської </w:t>
      </w:r>
    </w:p>
    <w:p w14:paraId="4D94A79B" w14:textId="77777777" w:rsidR="002324E8" w:rsidRPr="00EB585F" w:rsidRDefault="002324E8" w:rsidP="002324E8">
      <w:r w:rsidRPr="00EB585F">
        <w:t>вул. Луцька</w:t>
      </w:r>
    </w:p>
    <w:p w14:paraId="5AEEC1EB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>. Луцький</w:t>
      </w:r>
    </w:p>
    <w:p w14:paraId="149241B2" w14:textId="77777777" w:rsidR="002324E8" w:rsidRPr="00EB585F" w:rsidRDefault="002324E8" w:rsidP="002324E8">
      <w:r w:rsidRPr="00EB585F">
        <w:t>вул.  Максима Кривоноса</w:t>
      </w:r>
    </w:p>
    <w:p w14:paraId="49EEFDAA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Максима Залізняка </w:t>
      </w:r>
    </w:p>
    <w:p w14:paraId="70863ED8" w14:textId="77777777" w:rsidR="002324E8" w:rsidRPr="00EB585F" w:rsidRDefault="002324E8" w:rsidP="002324E8">
      <w:r w:rsidRPr="00EB585F">
        <w:t xml:space="preserve">вул. Монастирська </w:t>
      </w:r>
    </w:p>
    <w:p w14:paraId="6925C75F" w14:textId="77777777" w:rsidR="002324E8" w:rsidRPr="00EB585F" w:rsidRDefault="002324E8" w:rsidP="002324E8">
      <w:r w:rsidRPr="00EB585F">
        <w:t>вул. Незалежності</w:t>
      </w:r>
    </w:p>
    <w:p w14:paraId="695E7EB8" w14:textId="77777777" w:rsidR="002324E8" w:rsidRPr="00EB585F" w:rsidRDefault="002324E8" w:rsidP="002324E8">
      <w:r w:rsidRPr="00EB585F">
        <w:t>пр. Незалежності (непарна нумерація будинків)</w:t>
      </w:r>
    </w:p>
    <w:p w14:paraId="693058AB" w14:textId="4D6B4384" w:rsidR="002324E8" w:rsidRPr="00EB585F" w:rsidRDefault="00B618CB" w:rsidP="002324E8">
      <w:r w:rsidRPr="00EB585F">
        <w:t xml:space="preserve">вул. </w:t>
      </w:r>
      <w:r w:rsidR="00E86659" w:rsidRPr="00EB585F">
        <w:t xml:space="preserve">Олекси </w:t>
      </w:r>
      <w:proofErr w:type="spellStart"/>
      <w:r w:rsidR="00E86659" w:rsidRPr="00EB585F">
        <w:t>Стефановича</w:t>
      </w:r>
      <w:proofErr w:type="spellEnd"/>
    </w:p>
    <w:p w14:paraId="7EC693AD" w14:textId="77777777" w:rsidR="002324E8" w:rsidRPr="00EB585F" w:rsidRDefault="002324E8" w:rsidP="002324E8">
      <w:r w:rsidRPr="00EB585F">
        <w:t>вул. Олега Ольжича</w:t>
      </w:r>
    </w:p>
    <w:p w14:paraId="231C41D8" w14:textId="77777777" w:rsidR="002324E8" w:rsidRPr="00EB585F" w:rsidRDefault="002324E8" w:rsidP="002324E8">
      <w:r w:rsidRPr="00EB585F">
        <w:t>вул. Олексія Андрєєва</w:t>
      </w:r>
    </w:p>
    <w:p w14:paraId="0E16C7D3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Ольги Яновської                                                           </w:t>
      </w:r>
    </w:p>
    <w:p w14:paraId="1AFCA0A7" w14:textId="77777777" w:rsidR="002324E8" w:rsidRPr="00EB585F" w:rsidRDefault="002324E8" w:rsidP="002324E8">
      <w:r w:rsidRPr="00EB585F">
        <w:t>вул. Петра Чайковського</w:t>
      </w:r>
    </w:p>
    <w:p w14:paraId="68ABE694" w14:textId="77777777" w:rsidR="002324E8" w:rsidRPr="00EB585F" w:rsidRDefault="002324E8" w:rsidP="002324E8">
      <w:r w:rsidRPr="00EB585F">
        <w:t>вул. Поштарка</w:t>
      </w:r>
    </w:p>
    <w:p w14:paraId="25B9B9A6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>. Поштарка</w:t>
      </w:r>
    </w:p>
    <w:p w14:paraId="6113CEC6" w14:textId="77777777" w:rsidR="002324E8" w:rsidRPr="00EB585F" w:rsidRDefault="002324E8" w:rsidP="002324E8">
      <w:r w:rsidRPr="00EB585F">
        <w:t>вул. Просвіти</w:t>
      </w:r>
    </w:p>
    <w:p w14:paraId="4FF067FB" w14:textId="4769B5AD" w:rsidR="002324E8" w:rsidRPr="00EB585F" w:rsidRDefault="00E86659" w:rsidP="002324E8">
      <w:proofErr w:type="spellStart"/>
      <w:r w:rsidRPr="00EB585F">
        <w:t>вул</w:t>
      </w:r>
      <w:proofErr w:type="spellEnd"/>
      <w:r w:rsidRPr="00EB585F">
        <w:t xml:space="preserve"> Татарське Джерело</w:t>
      </w:r>
    </w:p>
    <w:p w14:paraId="54D1F128" w14:textId="77777777" w:rsidR="002324E8" w:rsidRPr="00EB585F" w:rsidRDefault="002324E8" w:rsidP="002324E8">
      <w:r w:rsidRPr="00EB585F">
        <w:t xml:space="preserve">вул. Рафаеля </w:t>
      </w:r>
      <w:proofErr w:type="spellStart"/>
      <w:r w:rsidRPr="00EB585F">
        <w:t>Шпізеля</w:t>
      </w:r>
      <w:proofErr w:type="spellEnd"/>
      <w:r w:rsidRPr="00EB585F">
        <w:t xml:space="preserve">                                                                                                                                              </w:t>
      </w:r>
    </w:p>
    <w:p w14:paraId="151D77BB" w14:textId="77777777" w:rsidR="002324E8" w:rsidRPr="00EB585F" w:rsidRDefault="002324E8" w:rsidP="002324E8">
      <w:r w:rsidRPr="00EB585F">
        <w:t xml:space="preserve">вул. Ринок      </w:t>
      </w:r>
    </w:p>
    <w:p w14:paraId="2686FF80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>. Садовий</w:t>
      </w:r>
    </w:p>
    <w:p w14:paraId="24049EAE" w14:textId="77777777" w:rsidR="002324E8" w:rsidRPr="00EB585F" w:rsidRDefault="002324E8" w:rsidP="002324E8">
      <w:r w:rsidRPr="00EB585F">
        <w:t xml:space="preserve">вул. Самуеля </w:t>
      </w:r>
      <w:proofErr w:type="spellStart"/>
      <w:r w:rsidRPr="00EB585F">
        <w:t>Едельса</w:t>
      </w:r>
      <w:proofErr w:type="spellEnd"/>
    </w:p>
    <w:p w14:paraId="60483022" w14:textId="77777777" w:rsidR="002324E8" w:rsidRPr="00EB585F" w:rsidRDefault="002324E8" w:rsidP="002324E8">
      <w:r w:rsidRPr="00EB585F">
        <w:t>вул. Сандомирська</w:t>
      </w:r>
    </w:p>
    <w:p w14:paraId="4C6B67A9" w14:textId="77777777" w:rsidR="002324E8" w:rsidRPr="00EB585F" w:rsidRDefault="002324E8" w:rsidP="002324E8">
      <w:r w:rsidRPr="00EB585F">
        <w:t>вул. Сінна</w:t>
      </w:r>
    </w:p>
    <w:p w14:paraId="4F749A08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>. Січових  Стрільців</w:t>
      </w:r>
    </w:p>
    <w:p w14:paraId="4746045D" w14:textId="77777777" w:rsidR="002324E8" w:rsidRPr="00EB585F" w:rsidRDefault="002324E8" w:rsidP="002324E8">
      <w:r w:rsidRPr="00EB585F">
        <w:t xml:space="preserve">вул.  Станіслава </w:t>
      </w:r>
      <w:proofErr w:type="spellStart"/>
      <w:r w:rsidRPr="00EB585F">
        <w:t>Кардашевича</w:t>
      </w:r>
      <w:proofErr w:type="spellEnd"/>
      <w:r w:rsidRPr="00EB585F">
        <w:t xml:space="preserve">                                                                       </w:t>
      </w:r>
    </w:p>
    <w:p w14:paraId="64224D5B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</w:t>
      </w:r>
      <w:proofErr w:type="spellStart"/>
      <w:r w:rsidRPr="00EB585F">
        <w:t>Студенстський</w:t>
      </w:r>
      <w:proofErr w:type="spellEnd"/>
    </w:p>
    <w:p w14:paraId="12FE99A4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</w:t>
      </w:r>
      <w:proofErr w:type="spellStart"/>
      <w:r w:rsidRPr="00EB585F">
        <w:t>Суразького</w:t>
      </w:r>
      <w:proofErr w:type="spellEnd"/>
    </w:p>
    <w:p w14:paraId="4C58EC8A" w14:textId="77777777" w:rsidR="002324E8" w:rsidRPr="00EB585F" w:rsidRDefault="002324E8" w:rsidP="002324E8">
      <w:r w:rsidRPr="00EB585F">
        <w:t>вул. Східна</w:t>
      </w:r>
    </w:p>
    <w:p w14:paraId="0A773A4F" w14:textId="77777777" w:rsidR="002324E8" w:rsidRPr="00EB585F" w:rsidRDefault="002324E8" w:rsidP="002324E8">
      <w:r w:rsidRPr="00EB585F">
        <w:t>вул. Татарська</w:t>
      </w:r>
    </w:p>
    <w:p w14:paraId="1B04A9D1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>. Тихий</w:t>
      </w:r>
    </w:p>
    <w:p w14:paraId="1CF3647C" w14:textId="77777777" w:rsidR="002324E8" w:rsidRPr="00EB585F" w:rsidRDefault="002324E8" w:rsidP="002324E8">
      <w:proofErr w:type="spellStart"/>
      <w:r w:rsidRPr="00EB585F">
        <w:t>пров</w:t>
      </w:r>
      <w:proofErr w:type="spellEnd"/>
      <w:r w:rsidRPr="00EB585F">
        <w:t xml:space="preserve">. Уласа </w:t>
      </w:r>
      <w:proofErr w:type="spellStart"/>
      <w:r w:rsidRPr="00EB585F">
        <w:t>Самчука</w:t>
      </w:r>
      <w:proofErr w:type="spellEnd"/>
    </w:p>
    <w:p w14:paraId="4062AD4F" w14:textId="77777777" w:rsidR="002324E8" w:rsidRPr="00EB585F" w:rsidRDefault="002324E8" w:rsidP="002324E8">
      <w:r w:rsidRPr="00EB585F">
        <w:t>вул. Фабрична</w:t>
      </w:r>
    </w:p>
    <w:p w14:paraId="249F7562" w14:textId="581AA337" w:rsidR="002324E8" w:rsidRPr="00EB585F" w:rsidRDefault="00E86659" w:rsidP="002324E8">
      <w:r w:rsidRPr="00EB585F">
        <w:t xml:space="preserve">вул. Андрія </w:t>
      </w:r>
      <w:proofErr w:type="spellStart"/>
      <w:r w:rsidRPr="00EB585F">
        <w:t>Лозюка</w:t>
      </w:r>
      <w:proofErr w:type="spellEnd"/>
    </w:p>
    <w:p w14:paraId="14670799" w14:textId="77777777" w:rsidR="002324E8" w:rsidRPr="00EB585F" w:rsidRDefault="002324E8" w:rsidP="002324E8">
      <w:r w:rsidRPr="00EB585F">
        <w:t xml:space="preserve">вул. </w:t>
      </w:r>
      <w:proofErr w:type="spellStart"/>
      <w:r w:rsidRPr="00EB585F">
        <w:t>Фрідеріка</w:t>
      </w:r>
      <w:proofErr w:type="spellEnd"/>
      <w:r w:rsidRPr="00EB585F">
        <w:t xml:space="preserve"> Шопена</w:t>
      </w:r>
    </w:p>
    <w:p w14:paraId="4F9B27A3" w14:textId="77777777" w:rsidR="002324E8" w:rsidRPr="00EB585F" w:rsidRDefault="002324E8" w:rsidP="002324E8">
      <w:r w:rsidRPr="00EB585F">
        <w:t>вул. Шкільна</w:t>
      </w:r>
    </w:p>
    <w:p w14:paraId="0E4C74C1" w14:textId="3EAA135F" w:rsidR="002324E8" w:rsidRPr="00EB585F" w:rsidRDefault="00E86659" w:rsidP="002324E8">
      <w:r w:rsidRPr="00EB585F">
        <w:t>вул. Затишна</w:t>
      </w:r>
      <w:r w:rsidR="002324E8" w:rsidRPr="00EB585F">
        <w:t xml:space="preserve">                                                                            </w:t>
      </w:r>
    </w:p>
    <w:p w14:paraId="2627D01B" w14:textId="77777777" w:rsidR="002324E8" w:rsidRPr="00EB585F" w:rsidRDefault="002324E8" w:rsidP="002324E8">
      <w:pPr>
        <w:sectPr w:rsidR="002324E8" w:rsidRPr="00EB585F">
          <w:type w:val="continuous"/>
          <w:pgSz w:w="11906" w:h="16838"/>
          <w:pgMar w:top="850" w:right="567" w:bottom="850" w:left="1701" w:header="708" w:footer="708" w:gutter="0"/>
          <w:cols w:num="2" w:space="708"/>
        </w:sectPr>
      </w:pPr>
    </w:p>
    <w:p w14:paraId="606753EE" w14:textId="77777777" w:rsidR="002324E8" w:rsidRPr="00EB585F" w:rsidRDefault="002324E8" w:rsidP="002324E8"/>
    <w:p w14:paraId="770BAD2C" w14:textId="77777777" w:rsidR="002324E8" w:rsidRDefault="002324E8" w:rsidP="002324E8"/>
    <w:p w14:paraId="15FF576A" w14:textId="77777777" w:rsidR="002324E8" w:rsidRDefault="002324E8" w:rsidP="002324E8"/>
    <w:p w14:paraId="7FC93CAB" w14:textId="77777777" w:rsidR="00C55154" w:rsidRDefault="00C55154"/>
    <w:sectPr w:rsidR="00C5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E8"/>
    <w:rsid w:val="002324E8"/>
    <w:rsid w:val="00B618CB"/>
    <w:rsid w:val="00C55154"/>
    <w:rsid w:val="00E86659"/>
    <w:rsid w:val="00E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95D3"/>
  <w15:chartTrackingRefBased/>
  <w15:docId w15:val="{30D13114-EAEE-4321-9F56-0D7AF72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3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2023-10-04T11:15:00Z</cp:lastPrinted>
  <dcterms:created xsi:type="dcterms:W3CDTF">2023-10-04T09:30:00Z</dcterms:created>
  <dcterms:modified xsi:type="dcterms:W3CDTF">2023-10-04T13:42:00Z</dcterms:modified>
</cp:coreProperties>
</file>